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3E6768" w:rsidRPr="008253B8" w:rsidTr="005805F6">
        <w:tc>
          <w:tcPr>
            <w:tcW w:w="3510" w:type="dxa"/>
          </w:tcPr>
          <w:p w:rsidR="003E6768" w:rsidRPr="008253B8" w:rsidRDefault="003E6768" w:rsidP="005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6768" w:rsidRPr="008253B8" w:rsidRDefault="003E6768" w:rsidP="005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3B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253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3E6768" w:rsidRPr="008253B8" w:rsidRDefault="003E6768" w:rsidP="00580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6768" w:rsidRPr="008253B8" w:rsidRDefault="005B372F" w:rsidP="003E6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3E6768" w:rsidRPr="008253B8">
        <w:rPr>
          <w:rFonts w:ascii="Times New Roman" w:hAnsi="Times New Roman" w:cs="Times New Roman"/>
          <w:b/>
          <w:bCs/>
          <w:sz w:val="26"/>
          <w:szCs w:val="26"/>
        </w:rPr>
        <w:t>КОЛПАШЕВСКОГО РАЙОНА ТОМСКОЙ ОБЛАСТИ</w:t>
      </w:r>
    </w:p>
    <w:p w:rsidR="003E6768" w:rsidRPr="008253B8" w:rsidRDefault="003E6768" w:rsidP="003E6768">
      <w:pPr>
        <w:pStyle w:val="a7"/>
        <w:spacing w:after="0"/>
        <w:outlineLvl w:val="9"/>
        <w:rPr>
          <w:rFonts w:ascii="Times New Roman" w:hAnsi="Times New Roman" w:cs="Times New Roman"/>
          <w:b/>
          <w:bCs/>
          <w:sz w:val="32"/>
          <w:szCs w:val="32"/>
        </w:rPr>
      </w:pPr>
      <w:r w:rsidRPr="008253B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E6768" w:rsidRPr="008253B8" w:rsidRDefault="003E6768" w:rsidP="003E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68" w:rsidRDefault="00AF7F9D" w:rsidP="003E6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A0A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A0ACE">
        <w:rPr>
          <w:rFonts w:ascii="Times New Roman" w:hAnsi="Times New Roman" w:cs="Times New Roman"/>
          <w:sz w:val="28"/>
          <w:szCs w:val="28"/>
        </w:rPr>
        <w:t>.2015</w:t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</w:r>
      <w:r w:rsidR="003E6768" w:rsidRPr="008253B8">
        <w:rPr>
          <w:rFonts w:ascii="Times New Roman" w:hAnsi="Times New Roman" w:cs="Times New Roman"/>
          <w:sz w:val="28"/>
          <w:szCs w:val="28"/>
        </w:rPr>
        <w:tab/>
        <w:t xml:space="preserve">                           №  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8720A5" w:rsidRPr="00676467" w:rsidRDefault="008720A5" w:rsidP="006B5E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EB1" w:rsidRPr="004933D2" w:rsidRDefault="00FA0ACE" w:rsidP="00FA0AC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Колпашевского района от 25.05.2015 № 100 «</w:t>
      </w:r>
      <w:r w:rsidR="006B5EB1" w:rsidRPr="004933D2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труда руководителей</w:t>
      </w:r>
      <w:r w:rsidR="00DD09BB" w:rsidRPr="004933D2">
        <w:rPr>
          <w:rFonts w:ascii="Times New Roman" w:hAnsi="Times New Roman" w:cs="Times New Roman"/>
          <w:sz w:val="28"/>
          <w:szCs w:val="28"/>
        </w:rPr>
        <w:t>, их заместителей и главных бухгалтеров</w:t>
      </w:r>
      <w:r w:rsidR="006B5EB1" w:rsidRPr="004933D2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</w:t>
      </w:r>
      <w:r w:rsidR="006626D4" w:rsidRPr="004933D2">
        <w:rPr>
          <w:rFonts w:ascii="Times New Roman" w:hAnsi="Times New Roman" w:cs="Times New Roman"/>
          <w:sz w:val="28"/>
          <w:szCs w:val="28"/>
        </w:rPr>
        <w:t xml:space="preserve"> </w:t>
      </w:r>
      <w:r w:rsidR="006B5EB1" w:rsidRPr="004933D2">
        <w:rPr>
          <w:rFonts w:ascii="Times New Roman" w:hAnsi="Times New Roman" w:cs="Times New Roman"/>
          <w:sz w:val="28"/>
          <w:szCs w:val="28"/>
        </w:rPr>
        <w:t>Колпашевского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5EB1" w:rsidRPr="004933D2" w:rsidRDefault="006B5EB1" w:rsidP="00FE427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EB1" w:rsidRPr="004933D2" w:rsidRDefault="006B5EB1" w:rsidP="0049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3D2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AF7F9D">
        <w:rPr>
          <w:rFonts w:ascii="Times New Roman" w:hAnsi="Times New Roman" w:cs="Times New Roman"/>
          <w:sz w:val="28"/>
          <w:szCs w:val="28"/>
        </w:rPr>
        <w:t>п</w:t>
      </w:r>
      <w:r w:rsidRPr="004933D2">
        <w:rPr>
          <w:rFonts w:ascii="Times New Roman" w:hAnsi="Times New Roman" w:cs="Times New Roman"/>
          <w:sz w:val="28"/>
          <w:szCs w:val="28"/>
        </w:rPr>
        <w:t>остановлением Адм</w:t>
      </w:r>
      <w:r w:rsidR="006626D4" w:rsidRPr="004933D2">
        <w:rPr>
          <w:rFonts w:ascii="Times New Roman" w:hAnsi="Times New Roman" w:cs="Times New Roman"/>
          <w:sz w:val="28"/>
          <w:szCs w:val="28"/>
        </w:rPr>
        <w:t>инистрации Томской области от 08</w:t>
      </w:r>
      <w:r w:rsidRPr="004933D2">
        <w:rPr>
          <w:rFonts w:ascii="Times New Roman" w:hAnsi="Times New Roman" w:cs="Times New Roman"/>
          <w:sz w:val="28"/>
          <w:szCs w:val="28"/>
        </w:rPr>
        <w:t>.</w:t>
      </w:r>
      <w:r w:rsidR="006626D4" w:rsidRPr="004933D2">
        <w:rPr>
          <w:rFonts w:ascii="Times New Roman" w:hAnsi="Times New Roman" w:cs="Times New Roman"/>
          <w:sz w:val="28"/>
          <w:szCs w:val="28"/>
        </w:rPr>
        <w:t>08</w:t>
      </w:r>
      <w:r w:rsidRPr="004933D2">
        <w:rPr>
          <w:rFonts w:ascii="Times New Roman" w:hAnsi="Times New Roman" w:cs="Times New Roman"/>
          <w:sz w:val="28"/>
          <w:szCs w:val="28"/>
        </w:rPr>
        <w:t>.20</w:t>
      </w:r>
      <w:r w:rsidR="006626D4" w:rsidRPr="004933D2">
        <w:rPr>
          <w:rFonts w:ascii="Times New Roman" w:hAnsi="Times New Roman" w:cs="Times New Roman"/>
          <w:sz w:val="28"/>
          <w:szCs w:val="28"/>
        </w:rPr>
        <w:t xml:space="preserve">12 № 303а «О </w:t>
      </w:r>
      <w:r w:rsidRPr="004933D2">
        <w:rPr>
          <w:rFonts w:ascii="Times New Roman" w:hAnsi="Times New Roman" w:cs="Times New Roman"/>
          <w:sz w:val="28"/>
          <w:szCs w:val="28"/>
        </w:rPr>
        <w:t xml:space="preserve">системе оплаты труда </w:t>
      </w:r>
      <w:r w:rsidR="006626D4" w:rsidRPr="004933D2"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и главных бухгалтеров областных государственных автономных, </w:t>
      </w:r>
      <w:r w:rsidR="009D3076" w:rsidRPr="004933D2">
        <w:rPr>
          <w:rFonts w:ascii="Times New Roman" w:hAnsi="Times New Roman" w:cs="Times New Roman"/>
          <w:sz w:val="28"/>
          <w:szCs w:val="28"/>
        </w:rPr>
        <w:t>каз</w:t>
      </w:r>
      <w:r w:rsidR="00AF7F9D">
        <w:rPr>
          <w:rFonts w:ascii="Times New Roman" w:hAnsi="Times New Roman" w:cs="Times New Roman"/>
          <w:sz w:val="28"/>
          <w:szCs w:val="28"/>
        </w:rPr>
        <w:t>ё</w:t>
      </w:r>
      <w:r w:rsidR="009D3076" w:rsidRPr="004933D2">
        <w:rPr>
          <w:rFonts w:ascii="Times New Roman" w:hAnsi="Times New Roman" w:cs="Times New Roman"/>
          <w:sz w:val="28"/>
          <w:szCs w:val="28"/>
        </w:rPr>
        <w:t>нных и бюджетных учреждений</w:t>
      </w:r>
      <w:r w:rsidRPr="004933D2">
        <w:rPr>
          <w:rFonts w:ascii="Times New Roman" w:hAnsi="Times New Roman" w:cs="Times New Roman"/>
          <w:sz w:val="28"/>
          <w:szCs w:val="28"/>
        </w:rPr>
        <w:t>», решением Думы Колпашевского района от 26.11.2008 № 564 «О введении новых систем оплаты труда», в связи с упорядочением системы оплаты труда руководителей муниципальных учреждений культуры Колпашевского района</w:t>
      </w:r>
      <w:proofErr w:type="gramEnd"/>
    </w:p>
    <w:p w:rsidR="006B5EB1" w:rsidRPr="004933D2" w:rsidRDefault="006B5EB1" w:rsidP="004933D2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E249C" w:rsidRDefault="004933D2" w:rsidP="00FA0A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DF7AB2">
        <w:rPr>
          <w:rFonts w:ascii="Times New Roman" w:hAnsi="Times New Roman" w:cs="Times New Roman"/>
          <w:sz w:val="28"/>
          <w:szCs w:val="28"/>
        </w:rPr>
        <w:t>В</w:t>
      </w:r>
      <w:r w:rsidR="00FA0ACE">
        <w:rPr>
          <w:rFonts w:ascii="Times New Roman" w:hAnsi="Times New Roman" w:cs="Times New Roman"/>
          <w:sz w:val="28"/>
          <w:szCs w:val="28"/>
        </w:rPr>
        <w:t>нести изменения в постановление Главы Колпашевс</w:t>
      </w:r>
      <w:r w:rsidR="00AF7F9D">
        <w:rPr>
          <w:rFonts w:ascii="Times New Roman" w:hAnsi="Times New Roman" w:cs="Times New Roman"/>
          <w:sz w:val="28"/>
          <w:szCs w:val="28"/>
        </w:rPr>
        <w:t>к</w:t>
      </w:r>
      <w:r w:rsidR="00FA0ACE">
        <w:rPr>
          <w:rFonts w:ascii="Times New Roman" w:hAnsi="Times New Roman" w:cs="Times New Roman"/>
          <w:sz w:val="28"/>
          <w:szCs w:val="28"/>
        </w:rPr>
        <w:t>ого района от 25.05.2015 № 100 «</w:t>
      </w:r>
      <w:r w:rsidR="00FA0ACE" w:rsidRPr="004933D2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труда руководителей, их заместителей и главных бухгалтеров муниципальных учреждений культуры Колпашевского района</w:t>
      </w:r>
      <w:r w:rsidR="00FA0ACE">
        <w:rPr>
          <w:rFonts w:ascii="Times New Roman" w:hAnsi="Times New Roman" w:cs="Times New Roman"/>
          <w:sz w:val="28"/>
          <w:szCs w:val="28"/>
        </w:rPr>
        <w:t xml:space="preserve">», </w:t>
      </w:r>
      <w:r w:rsidR="00AF7F9D">
        <w:rPr>
          <w:rFonts w:ascii="Times New Roman" w:hAnsi="Times New Roman" w:cs="Times New Roman"/>
          <w:sz w:val="28"/>
          <w:szCs w:val="28"/>
        </w:rPr>
        <w:t>а</w:t>
      </w:r>
      <w:r w:rsidR="00FA0ACE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311395" w:rsidRDefault="00FA0ACE" w:rsidP="00FA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5.2.8. п.</w:t>
      </w:r>
      <w:r w:rsidR="00DF7A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F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</w:t>
      </w:r>
      <w:r w:rsidRPr="004933D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FA0ACE">
        <w:rPr>
          <w:rFonts w:ascii="Times New Roman" w:hAnsi="Times New Roman" w:cs="Times New Roman"/>
          <w:sz w:val="28"/>
          <w:szCs w:val="28"/>
        </w:rPr>
        <w:t>Главы Колпашевского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3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25.05</w:t>
      </w:r>
      <w:r w:rsidRPr="004933D2">
        <w:rPr>
          <w:rFonts w:ascii="Times New Roman" w:hAnsi="Times New Roman" w:cs="Times New Roman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sz w:val="28"/>
          <w:szCs w:val="28"/>
        </w:rPr>
        <w:t xml:space="preserve">100 изложить в следующей редакции: </w:t>
      </w:r>
    </w:p>
    <w:p w:rsidR="00FA0ACE" w:rsidRPr="00FA0ACE" w:rsidRDefault="00FA0ACE" w:rsidP="00FA0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«5.2.8. </w:t>
      </w:r>
      <w:r w:rsidRPr="00FA0ACE">
        <w:rPr>
          <w:rFonts w:ascii="Times New Roman" w:hAnsi="Times New Roman" w:cs="Times New Roman"/>
          <w:sz w:val="28"/>
          <w:szCs w:val="28"/>
        </w:rPr>
        <w:t>На основании заключения, указанного в п. 5.2.6. настоящего Положения, Управление по культуре ежемесячно издаёт приказ об установлении размера премии руководителю учреждения.</w:t>
      </w:r>
    </w:p>
    <w:p w:rsidR="00FA0ACE" w:rsidRPr="00FA0ACE" w:rsidRDefault="00FA0ACE" w:rsidP="00AF7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ACE">
        <w:rPr>
          <w:rFonts w:ascii="Times New Roman" w:eastAsia="Calibri" w:hAnsi="Times New Roman" w:cs="Times New Roman"/>
          <w:sz w:val="28"/>
          <w:szCs w:val="28"/>
          <w:lang w:eastAsia="en-US"/>
        </w:rPr>
        <w:t>Размер ежемесячной премии руководителю определяется в абсолютном размере пропорционально отработанному времени.</w:t>
      </w:r>
    </w:p>
    <w:p w:rsidR="00FA0ACE" w:rsidRDefault="00FA0ACE" w:rsidP="00AF7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CE">
        <w:rPr>
          <w:rFonts w:ascii="Times New Roman" w:hAnsi="Times New Roman" w:cs="Times New Roman"/>
          <w:sz w:val="28"/>
          <w:szCs w:val="28"/>
        </w:rPr>
        <w:t>На основании приказа Управления по культуре ежемесячно издаётся приказ учреждения о выплате</w:t>
      </w:r>
      <w:r>
        <w:rPr>
          <w:rFonts w:ascii="Times New Roman" w:hAnsi="Times New Roman" w:cs="Times New Roman"/>
          <w:sz w:val="28"/>
          <w:szCs w:val="28"/>
        </w:rPr>
        <w:t xml:space="preserve"> премии руководителю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4273" w:rsidRPr="004933D2" w:rsidRDefault="00FE4273" w:rsidP="00AF7F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F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распространить на правоотношения, возникшие с 01 августа 2015 г.</w:t>
      </w:r>
    </w:p>
    <w:p w:rsidR="006B5EB1" w:rsidRDefault="00FE4273" w:rsidP="00AF7F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73">
        <w:rPr>
          <w:rFonts w:ascii="Times New Roman" w:hAnsi="Times New Roman" w:cs="Times New Roman"/>
          <w:sz w:val="28"/>
          <w:szCs w:val="28"/>
        </w:rPr>
        <w:t>3. Опубликовать настоящее постановление в Ведомостях органов местного самоуправления Колпашевского района.</w:t>
      </w:r>
    </w:p>
    <w:p w:rsidR="00AF7F9D" w:rsidRDefault="00AF7F9D" w:rsidP="00AF7F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F9D" w:rsidRPr="004933D2" w:rsidRDefault="00AF7F9D" w:rsidP="00AF7F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EB1" w:rsidRPr="004933D2" w:rsidRDefault="006B5EB1" w:rsidP="00AF7F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3D2">
        <w:rPr>
          <w:rFonts w:ascii="Times New Roman" w:hAnsi="Times New Roman" w:cs="Times New Roman"/>
          <w:sz w:val="28"/>
          <w:szCs w:val="28"/>
        </w:rPr>
        <w:t>Глав</w:t>
      </w:r>
      <w:r w:rsidR="00EB0ED8" w:rsidRPr="004933D2">
        <w:rPr>
          <w:rFonts w:ascii="Times New Roman" w:hAnsi="Times New Roman" w:cs="Times New Roman"/>
          <w:sz w:val="28"/>
          <w:szCs w:val="28"/>
        </w:rPr>
        <w:t>а</w:t>
      </w:r>
      <w:r w:rsidRPr="004933D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095B67" w:rsidRPr="004933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33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33D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933D2"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 w:rsidR="00EB0ED8" w:rsidRPr="004933D2">
        <w:rPr>
          <w:rFonts w:ascii="Times New Roman" w:hAnsi="Times New Roman" w:cs="Times New Roman"/>
          <w:sz w:val="28"/>
          <w:szCs w:val="28"/>
        </w:rPr>
        <w:t>Медных</w:t>
      </w:r>
      <w:proofErr w:type="spellEnd"/>
      <w:proofErr w:type="gramEnd"/>
    </w:p>
    <w:p w:rsidR="006B5EB1" w:rsidRPr="004933D2" w:rsidRDefault="006B5EB1" w:rsidP="00AF7F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EB1" w:rsidRPr="00FE4273" w:rsidRDefault="004933D2" w:rsidP="00AF7F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E4273">
        <w:rPr>
          <w:rFonts w:ascii="Times New Roman" w:hAnsi="Times New Roman" w:cs="Times New Roman"/>
          <w:sz w:val="20"/>
          <w:szCs w:val="20"/>
        </w:rPr>
        <w:t>Т.Б.</w:t>
      </w:r>
      <w:r w:rsidR="006B5EB1" w:rsidRPr="00FE4273">
        <w:rPr>
          <w:rFonts w:ascii="Times New Roman" w:hAnsi="Times New Roman" w:cs="Times New Roman"/>
          <w:sz w:val="20"/>
          <w:szCs w:val="20"/>
        </w:rPr>
        <w:t>Бардакова</w:t>
      </w:r>
      <w:proofErr w:type="spellEnd"/>
      <w:r w:rsidR="006B5EB1" w:rsidRPr="00FE42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B67" w:rsidRDefault="006B5EB1" w:rsidP="00493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73">
        <w:rPr>
          <w:rFonts w:ascii="Times New Roman" w:hAnsi="Times New Roman" w:cs="Times New Roman"/>
          <w:sz w:val="20"/>
          <w:szCs w:val="20"/>
        </w:rPr>
        <w:t>5 27 43</w:t>
      </w:r>
      <w:bookmarkStart w:id="0" w:name="_GoBack"/>
      <w:bookmarkEnd w:id="0"/>
    </w:p>
    <w:sectPr w:rsidR="00095B67" w:rsidSect="00AF7F9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89" w:rsidRDefault="00922589" w:rsidP="00B91927">
      <w:pPr>
        <w:spacing w:after="0" w:line="240" w:lineRule="auto"/>
      </w:pPr>
      <w:r>
        <w:separator/>
      </w:r>
    </w:p>
  </w:endnote>
  <w:endnote w:type="continuationSeparator" w:id="0">
    <w:p w:rsidR="00922589" w:rsidRDefault="00922589" w:rsidP="00B9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89" w:rsidRDefault="00922589" w:rsidP="00B91927">
      <w:pPr>
        <w:spacing w:after="0" w:line="240" w:lineRule="auto"/>
      </w:pPr>
      <w:r>
        <w:separator/>
      </w:r>
    </w:p>
  </w:footnote>
  <w:footnote w:type="continuationSeparator" w:id="0">
    <w:p w:rsidR="00922589" w:rsidRDefault="00922589" w:rsidP="00B9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06594"/>
      <w:docPartObj>
        <w:docPartGallery w:val="Page Numbers (Top of Page)"/>
        <w:docPartUnique/>
      </w:docPartObj>
    </w:sdtPr>
    <w:sdtEndPr/>
    <w:sdtContent>
      <w:p w:rsidR="001F4E02" w:rsidRDefault="001F4E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F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4E02" w:rsidRDefault="001F4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2C6"/>
    <w:multiLevelType w:val="multilevel"/>
    <w:tmpl w:val="44EEB2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227A49E9"/>
    <w:multiLevelType w:val="multilevel"/>
    <w:tmpl w:val="DC846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1DC688C"/>
    <w:multiLevelType w:val="hybridMultilevel"/>
    <w:tmpl w:val="AA0E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9553E"/>
    <w:multiLevelType w:val="hybridMultilevel"/>
    <w:tmpl w:val="EBCA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8401E"/>
    <w:multiLevelType w:val="multilevel"/>
    <w:tmpl w:val="A296F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A5677DA"/>
    <w:multiLevelType w:val="hybridMultilevel"/>
    <w:tmpl w:val="5C0A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1C48"/>
    <w:multiLevelType w:val="hybridMultilevel"/>
    <w:tmpl w:val="E8AA72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5"/>
    <w:rsid w:val="00000F30"/>
    <w:rsid w:val="00005A62"/>
    <w:rsid w:val="00005F3E"/>
    <w:rsid w:val="000313E0"/>
    <w:rsid w:val="000324FF"/>
    <w:rsid w:val="000342DE"/>
    <w:rsid w:val="00036C66"/>
    <w:rsid w:val="00037E50"/>
    <w:rsid w:val="00046D03"/>
    <w:rsid w:val="000528AF"/>
    <w:rsid w:val="000536B7"/>
    <w:rsid w:val="00054D31"/>
    <w:rsid w:val="00055154"/>
    <w:rsid w:val="000836AC"/>
    <w:rsid w:val="00083738"/>
    <w:rsid w:val="00095B67"/>
    <w:rsid w:val="000A05BE"/>
    <w:rsid w:val="000A44B1"/>
    <w:rsid w:val="000C136B"/>
    <w:rsid w:val="000C1476"/>
    <w:rsid w:val="000C5A4F"/>
    <w:rsid w:val="000C60A9"/>
    <w:rsid w:val="000C7875"/>
    <w:rsid w:val="000D0598"/>
    <w:rsid w:val="000D0B19"/>
    <w:rsid w:val="000E2D37"/>
    <w:rsid w:val="000F2DB1"/>
    <w:rsid w:val="000F5F5F"/>
    <w:rsid w:val="00110BC2"/>
    <w:rsid w:val="00112268"/>
    <w:rsid w:val="00113F6A"/>
    <w:rsid w:val="00120641"/>
    <w:rsid w:val="001414A1"/>
    <w:rsid w:val="00143308"/>
    <w:rsid w:val="0014451C"/>
    <w:rsid w:val="001474CA"/>
    <w:rsid w:val="0018002F"/>
    <w:rsid w:val="00192128"/>
    <w:rsid w:val="001958C4"/>
    <w:rsid w:val="001970A9"/>
    <w:rsid w:val="001A78F5"/>
    <w:rsid w:val="001C70F1"/>
    <w:rsid w:val="001D72EF"/>
    <w:rsid w:val="001F4E02"/>
    <w:rsid w:val="001F5C79"/>
    <w:rsid w:val="00201705"/>
    <w:rsid w:val="00205B59"/>
    <w:rsid w:val="00206012"/>
    <w:rsid w:val="002060EE"/>
    <w:rsid w:val="00215219"/>
    <w:rsid w:val="00223BFD"/>
    <w:rsid w:val="002336A0"/>
    <w:rsid w:val="0023612C"/>
    <w:rsid w:val="00236295"/>
    <w:rsid w:val="002400B2"/>
    <w:rsid w:val="0027335A"/>
    <w:rsid w:val="002830D4"/>
    <w:rsid w:val="00297E27"/>
    <w:rsid w:val="002B5DC3"/>
    <w:rsid w:val="002B7B99"/>
    <w:rsid w:val="002D1F9B"/>
    <w:rsid w:val="002D7579"/>
    <w:rsid w:val="002E16EE"/>
    <w:rsid w:val="002E3BCF"/>
    <w:rsid w:val="002F337B"/>
    <w:rsid w:val="00300C07"/>
    <w:rsid w:val="00311395"/>
    <w:rsid w:val="00314812"/>
    <w:rsid w:val="00341F1B"/>
    <w:rsid w:val="0034219C"/>
    <w:rsid w:val="003516B9"/>
    <w:rsid w:val="00357A98"/>
    <w:rsid w:val="00360353"/>
    <w:rsid w:val="00395512"/>
    <w:rsid w:val="003A4190"/>
    <w:rsid w:val="003A6A84"/>
    <w:rsid w:val="003E019A"/>
    <w:rsid w:val="003E64E7"/>
    <w:rsid w:val="003E6768"/>
    <w:rsid w:val="003E787D"/>
    <w:rsid w:val="00416B75"/>
    <w:rsid w:val="004173DF"/>
    <w:rsid w:val="00440F25"/>
    <w:rsid w:val="00441EA9"/>
    <w:rsid w:val="00445A40"/>
    <w:rsid w:val="00474645"/>
    <w:rsid w:val="00484B8D"/>
    <w:rsid w:val="00491B78"/>
    <w:rsid w:val="004933D2"/>
    <w:rsid w:val="004C7B13"/>
    <w:rsid w:val="004E4890"/>
    <w:rsid w:val="004F2413"/>
    <w:rsid w:val="00504B78"/>
    <w:rsid w:val="0050527C"/>
    <w:rsid w:val="00514E33"/>
    <w:rsid w:val="00520F48"/>
    <w:rsid w:val="00525F6E"/>
    <w:rsid w:val="005261E5"/>
    <w:rsid w:val="005264B8"/>
    <w:rsid w:val="005805F6"/>
    <w:rsid w:val="00580CD5"/>
    <w:rsid w:val="00587888"/>
    <w:rsid w:val="00591CA6"/>
    <w:rsid w:val="005B25CD"/>
    <w:rsid w:val="005B372F"/>
    <w:rsid w:val="005B5A59"/>
    <w:rsid w:val="005C0DE8"/>
    <w:rsid w:val="005C3518"/>
    <w:rsid w:val="005D1286"/>
    <w:rsid w:val="00607B89"/>
    <w:rsid w:val="00632105"/>
    <w:rsid w:val="00634650"/>
    <w:rsid w:val="00641209"/>
    <w:rsid w:val="00653E6D"/>
    <w:rsid w:val="00656964"/>
    <w:rsid w:val="006626D4"/>
    <w:rsid w:val="00664EC9"/>
    <w:rsid w:val="00676467"/>
    <w:rsid w:val="00677EFA"/>
    <w:rsid w:val="0068098F"/>
    <w:rsid w:val="006A26E2"/>
    <w:rsid w:val="006B5EB1"/>
    <w:rsid w:val="006C35F6"/>
    <w:rsid w:val="006C5B6B"/>
    <w:rsid w:val="006D7D0A"/>
    <w:rsid w:val="00710021"/>
    <w:rsid w:val="00711A80"/>
    <w:rsid w:val="007160C0"/>
    <w:rsid w:val="00725DCB"/>
    <w:rsid w:val="007400D0"/>
    <w:rsid w:val="00756607"/>
    <w:rsid w:val="00793C5B"/>
    <w:rsid w:val="007A750B"/>
    <w:rsid w:val="007C237E"/>
    <w:rsid w:val="007C3420"/>
    <w:rsid w:val="007C4EF3"/>
    <w:rsid w:val="007D50E1"/>
    <w:rsid w:val="00812F61"/>
    <w:rsid w:val="00814B2B"/>
    <w:rsid w:val="00816604"/>
    <w:rsid w:val="00816F25"/>
    <w:rsid w:val="00832C1C"/>
    <w:rsid w:val="008415B7"/>
    <w:rsid w:val="00843427"/>
    <w:rsid w:val="00847FD5"/>
    <w:rsid w:val="008720A5"/>
    <w:rsid w:val="0087261F"/>
    <w:rsid w:val="00872F90"/>
    <w:rsid w:val="0088378D"/>
    <w:rsid w:val="008847E8"/>
    <w:rsid w:val="00884DCD"/>
    <w:rsid w:val="00886FC7"/>
    <w:rsid w:val="00891EAA"/>
    <w:rsid w:val="008A01D3"/>
    <w:rsid w:val="008A42F2"/>
    <w:rsid w:val="008A79DE"/>
    <w:rsid w:val="008B23FA"/>
    <w:rsid w:val="008C7486"/>
    <w:rsid w:val="008E3FA2"/>
    <w:rsid w:val="009126CE"/>
    <w:rsid w:val="00922589"/>
    <w:rsid w:val="00925273"/>
    <w:rsid w:val="0092797B"/>
    <w:rsid w:val="00940B0C"/>
    <w:rsid w:val="00942725"/>
    <w:rsid w:val="009443BE"/>
    <w:rsid w:val="0095636A"/>
    <w:rsid w:val="00957326"/>
    <w:rsid w:val="00957AFC"/>
    <w:rsid w:val="0097145C"/>
    <w:rsid w:val="00981A8A"/>
    <w:rsid w:val="009B013A"/>
    <w:rsid w:val="009B10E1"/>
    <w:rsid w:val="009D3076"/>
    <w:rsid w:val="009D7738"/>
    <w:rsid w:val="009E249C"/>
    <w:rsid w:val="009F23BD"/>
    <w:rsid w:val="00A37535"/>
    <w:rsid w:val="00A6491B"/>
    <w:rsid w:val="00A73937"/>
    <w:rsid w:val="00A80F8E"/>
    <w:rsid w:val="00AA431B"/>
    <w:rsid w:val="00AC13FD"/>
    <w:rsid w:val="00AD1E18"/>
    <w:rsid w:val="00AE3C53"/>
    <w:rsid w:val="00AE4235"/>
    <w:rsid w:val="00AF7F9D"/>
    <w:rsid w:val="00B022CE"/>
    <w:rsid w:val="00B04E67"/>
    <w:rsid w:val="00B0719A"/>
    <w:rsid w:val="00B1351B"/>
    <w:rsid w:val="00B1719C"/>
    <w:rsid w:val="00B2290D"/>
    <w:rsid w:val="00B31674"/>
    <w:rsid w:val="00B353EE"/>
    <w:rsid w:val="00B43E72"/>
    <w:rsid w:val="00B4443B"/>
    <w:rsid w:val="00B52107"/>
    <w:rsid w:val="00B57769"/>
    <w:rsid w:val="00B577ED"/>
    <w:rsid w:val="00B61946"/>
    <w:rsid w:val="00B67071"/>
    <w:rsid w:val="00B67607"/>
    <w:rsid w:val="00B71F16"/>
    <w:rsid w:val="00B82621"/>
    <w:rsid w:val="00B829FF"/>
    <w:rsid w:val="00B91927"/>
    <w:rsid w:val="00B949B2"/>
    <w:rsid w:val="00BB441F"/>
    <w:rsid w:val="00BB5309"/>
    <w:rsid w:val="00C229CD"/>
    <w:rsid w:val="00C320FB"/>
    <w:rsid w:val="00C34AC2"/>
    <w:rsid w:val="00C55C63"/>
    <w:rsid w:val="00C71278"/>
    <w:rsid w:val="00C93EED"/>
    <w:rsid w:val="00C96CBF"/>
    <w:rsid w:val="00CB56C0"/>
    <w:rsid w:val="00CB78B6"/>
    <w:rsid w:val="00CC0618"/>
    <w:rsid w:val="00CC3CF3"/>
    <w:rsid w:val="00CC558F"/>
    <w:rsid w:val="00CD7B22"/>
    <w:rsid w:val="00CE22DC"/>
    <w:rsid w:val="00CE5F9C"/>
    <w:rsid w:val="00CF0731"/>
    <w:rsid w:val="00D03E51"/>
    <w:rsid w:val="00D052BD"/>
    <w:rsid w:val="00D260BB"/>
    <w:rsid w:val="00D337B2"/>
    <w:rsid w:val="00D41CA7"/>
    <w:rsid w:val="00D45D15"/>
    <w:rsid w:val="00D613E8"/>
    <w:rsid w:val="00D620FC"/>
    <w:rsid w:val="00D8521F"/>
    <w:rsid w:val="00D9577E"/>
    <w:rsid w:val="00DA4873"/>
    <w:rsid w:val="00DB1CB4"/>
    <w:rsid w:val="00DB6D01"/>
    <w:rsid w:val="00DC4EDE"/>
    <w:rsid w:val="00DC6EBC"/>
    <w:rsid w:val="00DD09BB"/>
    <w:rsid w:val="00DD2CD1"/>
    <w:rsid w:val="00DF7AB2"/>
    <w:rsid w:val="00E002D4"/>
    <w:rsid w:val="00E16CB6"/>
    <w:rsid w:val="00E32B4E"/>
    <w:rsid w:val="00E433E0"/>
    <w:rsid w:val="00E56105"/>
    <w:rsid w:val="00E75B7C"/>
    <w:rsid w:val="00E91B7A"/>
    <w:rsid w:val="00EA658D"/>
    <w:rsid w:val="00EB0ED8"/>
    <w:rsid w:val="00EC5467"/>
    <w:rsid w:val="00ED03D3"/>
    <w:rsid w:val="00ED597E"/>
    <w:rsid w:val="00EE1364"/>
    <w:rsid w:val="00F04CC8"/>
    <w:rsid w:val="00F14954"/>
    <w:rsid w:val="00F17798"/>
    <w:rsid w:val="00F25B03"/>
    <w:rsid w:val="00F357DB"/>
    <w:rsid w:val="00F35AF4"/>
    <w:rsid w:val="00F4394B"/>
    <w:rsid w:val="00F63E1F"/>
    <w:rsid w:val="00F65000"/>
    <w:rsid w:val="00F6503F"/>
    <w:rsid w:val="00F65581"/>
    <w:rsid w:val="00F74439"/>
    <w:rsid w:val="00F76B2F"/>
    <w:rsid w:val="00F77EAB"/>
    <w:rsid w:val="00FA0ACE"/>
    <w:rsid w:val="00FA2114"/>
    <w:rsid w:val="00FC259D"/>
    <w:rsid w:val="00FC72E1"/>
    <w:rsid w:val="00FE0EBD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5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B5EB1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20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2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72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Plain Text"/>
    <w:basedOn w:val="a"/>
    <w:link w:val="a6"/>
    <w:rsid w:val="008720A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720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E6768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3E676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6B5E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6B5EB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B5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1"/>
    <w:basedOn w:val="a"/>
    <w:rsid w:val="008A79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B022C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0">
    <w:name w:val="1"/>
    <w:basedOn w:val="a"/>
    <w:rsid w:val="008434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rsid w:val="00DD2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9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1927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17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3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5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B5EB1"/>
    <w:pPr>
      <w:keepNext/>
      <w:spacing w:after="0" w:line="240" w:lineRule="auto"/>
      <w:jc w:val="right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20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2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720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Plain Text"/>
    <w:basedOn w:val="a"/>
    <w:link w:val="a6"/>
    <w:rsid w:val="008720A5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720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E6768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3E676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99"/>
    <w:qFormat/>
    <w:rsid w:val="006B5E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6B5EB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B5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1"/>
    <w:basedOn w:val="a"/>
    <w:rsid w:val="008A79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B022C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0">
    <w:name w:val="1"/>
    <w:basedOn w:val="a"/>
    <w:rsid w:val="008434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rsid w:val="00DD2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9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1927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17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3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3D83-A1C8-4305-BE78-8F02BFE1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Соц.. Сферы</dc:creator>
  <cp:lastModifiedBy>Татьяна В. Григоренко</cp:lastModifiedBy>
  <cp:revision>2</cp:revision>
  <cp:lastPrinted>2015-09-03T05:17:00Z</cp:lastPrinted>
  <dcterms:created xsi:type="dcterms:W3CDTF">2015-09-03T05:18:00Z</dcterms:created>
  <dcterms:modified xsi:type="dcterms:W3CDTF">2015-09-03T05:18:00Z</dcterms:modified>
</cp:coreProperties>
</file>